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7AD8C" w14:textId="77777777" w:rsidR="000927BB" w:rsidRPr="00337F6B" w:rsidRDefault="000927BB" w:rsidP="000927BB">
      <w:pPr>
        <w:rPr>
          <w:lang w:val="et-EE"/>
        </w:rPr>
      </w:pPr>
      <w:r w:rsidRPr="00337F6B">
        <w:rPr>
          <w:noProof/>
          <w:sz w:val="20"/>
          <w:lang w:val="et-EE" w:eastAsia="et-EE"/>
        </w:rPr>
        <w:drawing>
          <wp:anchor distT="0" distB="0" distL="114300" distR="114300" simplePos="0" relativeHeight="251659264" behindDoc="0" locked="0" layoutInCell="1" allowOverlap="1" wp14:anchorId="7C058CDC" wp14:editId="7BF9BBD8">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6"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4AC9B4AB" w14:textId="77777777" w:rsidR="000927BB" w:rsidRPr="00337F6B" w:rsidRDefault="000927BB" w:rsidP="000927BB">
      <w:pPr>
        <w:rPr>
          <w:lang w:val="et-EE"/>
        </w:rPr>
      </w:pPr>
    </w:p>
    <w:p w14:paraId="3724D1AC" w14:textId="77777777" w:rsidR="000927BB" w:rsidRPr="00337F6B" w:rsidRDefault="000927BB" w:rsidP="000927BB">
      <w:pPr>
        <w:rPr>
          <w:lang w:val="et-EE"/>
        </w:rPr>
      </w:pPr>
    </w:p>
    <w:p w14:paraId="1A8C8D40" w14:textId="77777777" w:rsidR="000927BB" w:rsidRPr="00337F6B" w:rsidRDefault="000927BB" w:rsidP="000927BB">
      <w:pPr>
        <w:rPr>
          <w:lang w:val="et-EE"/>
        </w:rPr>
      </w:pPr>
    </w:p>
    <w:p w14:paraId="1D139AF5" w14:textId="77777777" w:rsidR="000927BB" w:rsidRPr="00337F6B" w:rsidRDefault="000927BB" w:rsidP="000927BB">
      <w:pPr>
        <w:rPr>
          <w:lang w:val="et-EE"/>
        </w:rPr>
      </w:pPr>
    </w:p>
    <w:p w14:paraId="142C6027" w14:textId="77777777" w:rsidR="000927BB" w:rsidRPr="00337F6B" w:rsidRDefault="000927BB" w:rsidP="000927BB">
      <w:pPr>
        <w:pStyle w:val="Pealkiri1"/>
        <w:tabs>
          <w:tab w:val="clear" w:pos="3987"/>
          <w:tab w:val="left" w:pos="5812"/>
        </w:tabs>
        <w:rPr>
          <w:sz w:val="36"/>
          <w:lang w:val="et-EE"/>
        </w:rPr>
      </w:pPr>
      <w:r w:rsidRPr="00337F6B">
        <w:rPr>
          <w:sz w:val="36"/>
          <w:lang w:val="et-EE"/>
        </w:rPr>
        <w:t>JÕELÄHTME VALLAVALITSUS</w:t>
      </w:r>
      <w:r w:rsidRPr="00337F6B">
        <w:rPr>
          <w:sz w:val="36"/>
          <w:lang w:val="et-EE"/>
        </w:rPr>
        <w:tab/>
      </w:r>
    </w:p>
    <w:p w14:paraId="05718606" w14:textId="2613AF12" w:rsidR="000927BB" w:rsidRDefault="000927BB" w:rsidP="000927BB">
      <w:pPr>
        <w:rPr>
          <w:lang w:val="et-EE"/>
        </w:rPr>
      </w:pPr>
    </w:p>
    <w:p w14:paraId="5C300A2C" w14:textId="77777777" w:rsidR="00CB722D" w:rsidRPr="00337F6B" w:rsidRDefault="00CB722D" w:rsidP="000927BB">
      <w:pPr>
        <w:rPr>
          <w:lang w:val="et-EE"/>
        </w:rPr>
      </w:pPr>
    </w:p>
    <w:p w14:paraId="7EF68689" w14:textId="77777777" w:rsidR="00061473" w:rsidRDefault="00061473" w:rsidP="008B5710">
      <w:pPr>
        <w:rPr>
          <w:b/>
          <w:lang w:val="et-EE"/>
        </w:rPr>
      </w:pPr>
    </w:p>
    <w:p w14:paraId="1CAD8EC6" w14:textId="77777777" w:rsidR="00061473" w:rsidRDefault="00061473" w:rsidP="008B5710">
      <w:pPr>
        <w:rPr>
          <w:b/>
          <w:lang w:val="et-EE"/>
        </w:rPr>
      </w:pPr>
    </w:p>
    <w:p w14:paraId="3FD84125" w14:textId="4995B3C1" w:rsidR="00945BC4" w:rsidRPr="00061473" w:rsidRDefault="00B10F0C" w:rsidP="008B5710">
      <w:pPr>
        <w:rPr>
          <w:lang w:val="et-EE"/>
        </w:rPr>
      </w:pPr>
      <w:r w:rsidRPr="00916096">
        <w:rPr>
          <w:lang w:val="et-EE"/>
        </w:rPr>
        <w:t>Mart Kaseväli</w:t>
      </w:r>
    </w:p>
    <w:p w14:paraId="645DF22A" w14:textId="77777777" w:rsidR="00916096" w:rsidRPr="00916096" w:rsidRDefault="00916096" w:rsidP="008B5710">
      <w:pPr>
        <w:rPr>
          <w:b/>
          <w:lang w:val="et-EE"/>
        </w:rPr>
      </w:pPr>
      <w:r w:rsidRPr="00916096">
        <w:rPr>
          <w:b/>
          <w:lang w:val="et-EE"/>
        </w:rPr>
        <w:t>Loo.ee OÜ</w:t>
      </w:r>
    </w:p>
    <w:p w14:paraId="075C3E42" w14:textId="741B0188" w:rsidR="000927BB" w:rsidRPr="00243605" w:rsidRDefault="00B93B46" w:rsidP="008B5710">
      <w:pPr>
        <w:rPr>
          <w:lang w:val="et-EE"/>
        </w:rPr>
      </w:pPr>
      <w:hyperlink r:id="rId7" w:history="1">
        <w:r w:rsidR="00916096" w:rsidRPr="00D562BF">
          <w:rPr>
            <w:rStyle w:val="Hperlink"/>
            <w:lang w:val="et-EE"/>
          </w:rPr>
          <w:t>info@reklaam.ee</w:t>
        </w:r>
      </w:hyperlink>
      <w:r w:rsidR="00916096">
        <w:rPr>
          <w:lang w:val="et-EE"/>
        </w:rPr>
        <w:tab/>
      </w:r>
      <w:r w:rsidR="00597A2A" w:rsidRPr="00337F6B">
        <w:rPr>
          <w:lang w:val="et-EE"/>
        </w:rPr>
        <w:tab/>
      </w:r>
      <w:r w:rsidR="00597A2A" w:rsidRPr="00337F6B">
        <w:rPr>
          <w:lang w:val="et-EE"/>
        </w:rPr>
        <w:tab/>
      </w:r>
      <w:r w:rsidR="005707A5" w:rsidRPr="00337F6B">
        <w:rPr>
          <w:lang w:val="et-EE"/>
        </w:rPr>
        <w:tab/>
      </w:r>
      <w:r w:rsidR="00A0462C" w:rsidRPr="00337F6B">
        <w:rPr>
          <w:lang w:val="et-EE"/>
        </w:rPr>
        <w:tab/>
      </w:r>
      <w:r w:rsidR="00916096">
        <w:rPr>
          <w:lang w:val="et-EE"/>
        </w:rPr>
        <w:tab/>
      </w:r>
      <w:r w:rsidR="00104A33">
        <w:rPr>
          <w:lang w:val="et-EE"/>
        </w:rPr>
        <w:tab/>
      </w:r>
      <w:r w:rsidR="001561F6">
        <w:rPr>
          <w:lang w:val="et-EE"/>
        </w:rPr>
        <w:t>0</w:t>
      </w:r>
      <w:r w:rsidR="00916096">
        <w:rPr>
          <w:lang w:val="et-EE"/>
        </w:rPr>
        <w:t>7</w:t>
      </w:r>
      <w:r w:rsidR="005865CC" w:rsidRPr="00243605">
        <w:rPr>
          <w:lang w:val="et-EE"/>
        </w:rPr>
        <w:t>.</w:t>
      </w:r>
      <w:r w:rsidR="001561F6">
        <w:rPr>
          <w:lang w:val="et-EE"/>
        </w:rPr>
        <w:t>0</w:t>
      </w:r>
      <w:r w:rsidR="009E6CE1">
        <w:rPr>
          <w:lang w:val="et-EE"/>
        </w:rPr>
        <w:t>1</w:t>
      </w:r>
      <w:r w:rsidR="00A0462C" w:rsidRPr="00243605">
        <w:rPr>
          <w:lang w:val="et-EE"/>
        </w:rPr>
        <w:t>.202</w:t>
      </w:r>
      <w:r w:rsidR="001561F6">
        <w:rPr>
          <w:lang w:val="et-EE"/>
        </w:rPr>
        <w:t>5</w:t>
      </w:r>
      <w:r w:rsidR="008B5710" w:rsidRPr="00243605">
        <w:rPr>
          <w:lang w:val="et-EE"/>
        </w:rPr>
        <w:t xml:space="preserve"> nr</w:t>
      </w:r>
      <w:r w:rsidR="00BD27DA">
        <w:rPr>
          <w:lang w:val="et-EE"/>
        </w:rPr>
        <w:t xml:space="preserve"> </w:t>
      </w:r>
      <w:r w:rsidR="00BD27DA" w:rsidRPr="00BD27DA">
        <w:rPr>
          <w:lang w:val="et-EE"/>
        </w:rPr>
        <w:t>13-7/89</w:t>
      </w:r>
    </w:p>
    <w:p w14:paraId="4B4BCAA2" w14:textId="5F4B36BD" w:rsidR="00945BC4" w:rsidRDefault="00945BC4" w:rsidP="008B5710">
      <w:pPr>
        <w:rPr>
          <w:lang w:val="et-EE"/>
        </w:rPr>
      </w:pPr>
    </w:p>
    <w:p w14:paraId="428357EC" w14:textId="77777777" w:rsidR="00945BC4" w:rsidRPr="00337F6B" w:rsidRDefault="00945BC4" w:rsidP="008B5710">
      <w:pPr>
        <w:rPr>
          <w:lang w:val="et-EE"/>
        </w:rPr>
      </w:pPr>
    </w:p>
    <w:p w14:paraId="5B668483" w14:textId="223B73D1" w:rsidR="00C01110" w:rsidRPr="00337F6B" w:rsidRDefault="00916096" w:rsidP="00945BC4">
      <w:pPr>
        <w:jc w:val="both"/>
        <w:rPr>
          <w:b/>
          <w:lang w:val="et-EE"/>
        </w:rPr>
      </w:pPr>
      <w:r>
        <w:rPr>
          <w:b/>
          <w:lang w:val="et-EE"/>
        </w:rPr>
        <w:t>Teavitus</w:t>
      </w:r>
    </w:p>
    <w:p w14:paraId="636FB16A" w14:textId="4D07B3EE" w:rsidR="00780193" w:rsidRDefault="00780193" w:rsidP="00C01110">
      <w:pPr>
        <w:jc w:val="both"/>
        <w:rPr>
          <w:lang w:val="et-EE"/>
        </w:rPr>
      </w:pPr>
    </w:p>
    <w:p w14:paraId="5C7CBF15" w14:textId="27A62741" w:rsidR="00F41F41" w:rsidRDefault="00F41F41" w:rsidP="00C01110">
      <w:pPr>
        <w:jc w:val="both"/>
        <w:rPr>
          <w:lang w:val="et-EE"/>
        </w:rPr>
      </w:pPr>
    </w:p>
    <w:p w14:paraId="2C3CB365" w14:textId="0EBEB178" w:rsidR="00A6468F" w:rsidRDefault="00A6468F" w:rsidP="00C01110">
      <w:pPr>
        <w:jc w:val="both"/>
        <w:rPr>
          <w:lang w:val="et-EE"/>
        </w:rPr>
      </w:pPr>
      <w:r>
        <w:rPr>
          <w:lang w:val="et-EE"/>
        </w:rPr>
        <w:t>Lugu</w:t>
      </w:r>
      <w:r w:rsidR="00516019">
        <w:rPr>
          <w:lang w:val="et-EE"/>
        </w:rPr>
        <w:t>peetud äriühingu juhatuse liige</w:t>
      </w:r>
      <w:bookmarkStart w:id="0" w:name="_GoBack"/>
      <w:bookmarkEnd w:id="0"/>
    </w:p>
    <w:p w14:paraId="305BB9EE" w14:textId="77777777" w:rsidR="00A6468F" w:rsidRDefault="00A6468F" w:rsidP="00C01110">
      <w:pPr>
        <w:jc w:val="both"/>
        <w:rPr>
          <w:lang w:val="et-EE"/>
        </w:rPr>
      </w:pPr>
    </w:p>
    <w:p w14:paraId="5F7FE246" w14:textId="3105ED1D" w:rsidR="00916096" w:rsidRDefault="00916096" w:rsidP="00C01110">
      <w:pPr>
        <w:jc w:val="both"/>
        <w:rPr>
          <w:lang w:val="et-EE"/>
        </w:rPr>
      </w:pPr>
      <w:r>
        <w:rPr>
          <w:lang w:val="et-EE"/>
        </w:rPr>
        <w:t xml:space="preserve">Jõelähtme Vallavalitsuse e-posti aadressil </w:t>
      </w:r>
      <w:hyperlink r:id="rId8" w:history="1">
        <w:r w:rsidRPr="00D562BF">
          <w:rPr>
            <w:rStyle w:val="Hperlink"/>
            <w:lang w:val="et-EE"/>
          </w:rPr>
          <w:t>kantselei@joelahtme.ee</w:t>
        </w:r>
      </w:hyperlink>
      <w:r>
        <w:rPr>
          <w:lang w:val="et-EE"/>
        </w:rPr>
        <w:t xml:space="preserve"> saabus </w:t>
      </w:r>
      <w:bookmarkStart w:id="1" w:name="_Hlk218690938"/>
      <w:r>
        <w:rPr>
          <w:lang w:val="et-EE"/>
        </w:rPr>
        <w:t xml:space="preserve">ajavahemikus 05.01.2026 kell 15:19 – 07.01.2026 kell 09:21 kümneid </w:t>
      </w:r>
      <w:bookmarkEnd w:id="1"/>
      <w:r>
        <w:rPr>
          <w:lang w:val="et-EE"/>
        </w:rPr>
        <w:t xml:space="preserve">e-kirju e-postiaadressidelt </w:t>
      </w:r>
      <w:hyperlink r:id="rId9" w:history="1">
        <w:r w:rsidRPr="00D562BF">
          <w:rPr>
            <w:rStyle w:val="Hperlink"/>
            <w:lang w:val="et-EE"/>
          </w:rPr>
          <w:t>mart.kasevali@joelahtme.eu</w:t>
        </w:r>
      </w:hyperlink>
      <w:r>
        <w:rPr>
          <w:lang w:val="et-EE"/>
        </w:rPr>
        <w:t xml:space="preserve"> ja </w:t>
      </w:r>
      <w:hyperlink r:id="rId10" w:history="1">
        <w:r w:rsidRPr="00D562BF">
          <w:rPr>
            <w:rStyle w:val="Hperlink"/>
            <w:lang w:val="et-EE"/>
          </w:rPr>
          <w:t>mart@reklaamitootja.ee</w:t>
        </w:r>
      </w:hyperlink>
      <w:r>
        <w:rPr>
          <w:lang w:val="et-EE"/>
        </w:rPr>
        <w:t>.</w:t>
      </w:r>
      <w:r w:rsidR="00225CC7">
        <w:rPr>
          <w:lang w:val="et-EE"/>
        </w:rPr>
        <w:t xml:space="preserve"> Täpset arvu pole võimalik hetkeseisuga ära tuua, kuna käesoleva kirja koostamise hetkel võib selliseid e-kirju juurde saabuda. Lisaks </w:t>
      </w:r>
      <w:r w:rsidR="00225CC7" w:rsidRPr="00225CC7">
        <w:rPr>
          <w:lang w:val="et-EE"/>
        </w:rPr>
        <w:t>Jõelähtme Vallavalitsuse e-posti aadressil</w:t>
      </w:r>
      <w:r w:rsidR="00225CC7">
        <w:rPr>
          <w:lang w:val="et-EE"/>
        </w:rPr>
        <w:t xml:space="preserve">e on kõnealused kirjad saadetud arvukalt teistele </w:t>
      </w:r>
      <w:r w:rsidR="00852236">
        <w:rPr>
          <w:lang w:val="et-EE"/>
        </w:rPr>
        <w:t>adressaatidele. Erinevatele Jõelähtme valla poliitikutele ja teenistujatele ning teiste hulgas ka Politsei- ja Piirivalveametile,</w:t>
      </w:r>
      <w:r w:rsidR="00384FBF">
        <w:rPr>
          <w:lang w:val="et-EE"/>
        </w:rPr>
        <w:t xml:space="preserve"> Eesti</w:t>
      </w:r>
      <w:r w:rsidR="00852236">
        <w:rPr>
          <w:lang w:val="et-EE"/>
        </w:rPr>
        <w:t xml:space="preserve"> Reformierakonna esimehele ja endisele Tallinna linnapeale.</w:t>
      </w:r>
      <w:r>
        <w:rPr>
          <w:lang w:val="et-EE"/>
        </w:rPr>
        <w:t xml:space="preserve"> Osade </w:t>
      </w:r>
      <w:r w:rsidR="00225CC7">
        <w:rPr>
          <w:lang w:val="et-EE"/>
        </w:rPr>
        <w:t>e-</w:t>
      </w:r>
      <w:r>
        <w:rPr>
          <w:lang w:val="et-EE"/>
        </w:rPr>
        <w:t>kirjade saatjaks on märgitud</w:t>
      </w:r>
      <w:r w:rsidR="00225CC7">
        <w:rPr>
          <w:lang w:val="et-EE"/>
        </w:rPr>
        <w:t xml:space="preserve"> </w:t>
      </w:r>
      <w:proofErr w:type="spellStart"/>
      <w:r w:rsidR="00225CC7">
        <w:rPr>
          <w:lang w:val="et-EE"/>
        </w:rPr>
        <w:t>Haapse</w:t>
      </w:r>
      <w:proofErr w:type="spellEnd"/>
      <w:r w:rsidR="00225CC7">
        <w:rPr>
          <w:lang w:val="et-EE"/>
        </w:rPr>
        <w:t xml:space="preserve"> Puhkekeskuse OÜ juhatuse liige</w:t>
      </w:r>
      <w:r>
        <w:rPr>
          <w:lang w:val="et-EE"/>
        </w:rPr>
        <w:t xml:space="preserve"> Mart Kaseväli</w:t>
      </w:r>
      <w:r w:rsidR="00225CC7">
        <w:rPr>
          <w:lang w:val="et-EE"/>
        </w:rPr>
        <w:t>, teiste kirjade saatjaks on märgitud Mart Kaseväli, kolmandate saatjaks Loo.ee juhatuse liige Mart Kaseväli, neljandate saatjaks Loo.ee OÜ juhatus. Sealjuures ei ole ükski kõnealusel perioodil saadetud kirjadest allkirjastatud.</w:t>
      </w:r>
    </w:p>
    <w:p w14:paraId="21D3382A" w14:textId="3F1E5AA1" w:rsidR="00225CC7" w:rsidRDefault="00225CC7" w:rsidP="00C01110">
      <w:pPr>
        <w:jc w:val="both"/>
        <w:rPr>
          <w:lang w:val="et-EE"/>
        </w:rPr>
      </w:pPr>
    </w:p>
    <w:p w14:paraId="42FFCE26" w14:textId="30D73F07" w:rsidR="00AC759E" w:rsidRDefault="00852236" w:rsidP="00C01110">
      <w:pPr>
        <w:jc w:val="both"/>
        <w:rPr>
          <w:lang w:val="et-EE"/>
        </w:rPr>
      </w:pPr>
      <w:r>
        <w:rPr>
          <w:lang w:val="et-EE"/>
        </w:rPr>
        <w:t>Vallavalitsus selgitab, et avaliku teabe seaduse (</w:t>
      </w:r>
      <w:proofErr w:type="spellStart"/>
      <w:r>
        <w:rPr>
          <w:lang w:val="et-EE"/>
        </w:rPr>
        <w:t>AvTS</w:t>
      </w:r>
      <w:proofErr w:type="spellEnd"/>
      <w:r>
        <w:rPr>
          <w:lang w:val="et-EE"/>
        </w:rPr>
        <w:t xml:space="preserve">) §-dest 11 ja 12 tuleneb Jõelähtme Vallavalitsuse kohustus registreerida asutusse saabunud dokumendid vastavalt eelviidatud sätetes kehtestatud nõuetele. Üheks nõudeks on kanda dokumendiregistrisse saabunud dokumentide kohta andmed isiku kohta, kellelt dokument saabunud on. Täiendavalt selgitab vallavalitsus, et </w:t>
      </w:r>
      <w:proofErr w:type="spellStart"/>
      <w:r>
        <w:rPr>
          <w:lang w:val="et-EE"/>
        </w:rPr>
        <w:t>AvTS</w:t>
      </w:r>
      <w:proofErr w:type="spellEnd"/>
      <w:r>
        <w:rPr>
          <w:lang w:val="et-EE"/>
        </w:rPr>
        <w:t xml:space="preserve"> § 16 lg 3 p 1 ja m</w:t>
      </w:r>
      <w:r w:rsidRPr="00852236">
        <w:rPr>
          <w:lang w:val="et-EE"/>
        </w:rPr>
        <w:t>ärgukirjale ja selgitustaotlusele vastamise ning kollektiivse pöördumise esitamise seadus</w:t>
      </w:r>
      <w:r>
        <w:rPr>
          <w:lang w:val="et-EE"/>
        </w:rPr>
        <w:t>e</w:t>
      </w:r>
      <w:r w:rsidR="00E42AFD">
        <w:rPr>
          <w:lang w:val="et-EE"/>
        </w:rPr>
        <w:t xml:space="preserve"> (</w:t>
      </w:r>
      <w:r w:rsidR="00E42AFD" w:rsidRPr="00E42AFD">
        <w:rPr>
          <w:lang w:val="et-EE"/>
        </w:rPr>
        <w:t>MSVS</w:t>
      </w:r>
      <w:r w:rsidR="00E42AFD">
        <w:rPr>
          <w:lang w:val="et-EE"/>
        </w:rPr>
        <w:t>)</w:t>
      </w:r>
      <w:r>
        <w:rPr>
          <w:lang w:val="et-EE"/>
        </w:rPr>
        <w:t xml:space="preserve"> </w:t>
      </w:r>
      <w:r w:rsidR="00AC759E">
        <w:rPr>
          <w:lang w:val="et-EE"/>
        </w:rPr>
        <w:t>§ 5 lg 9 p 1</w:t>
      </w:r>
      <w:r>
        <w:rPr>
          <w:lang w:val="et-EE"/>
        </w:rPr>
        <w:t xml:space="preserve"> kohaselt ei</w:t>
      </w:r>
      <w:r w:rsidR="00AC759E">
        <w:rPr>
          <w:lang w:val="et-EE"/>
        </w:rPr>
        <w:t xml:space="preserve"> ole </w:t>
      </w:r>
      <w:r w:rsidR="00AC759E" w:rsidRPr="00AC759E">
        <w:rPr>
          <w:lang w:val="et-EE"/>
        </w:rPr>
        <w:t>riigi- ja kohaliku omavalitsuse asutus</w:t>
      </w:r>
      <w:r w:rsidR="00AC759E">
        <w:rPr>
          <w:lang w:val="et-EE"/>
        </w:rPr>
        <w:t>el kohustus</w:t>
      </w:r>
      <w:r>
        <w:rPr>
          <w:lang w:val="et-EE"/>
        </w:rPr>
        <w:t xml:space="preserve"> registreeri</w:t>
      </w:r>
      <w:r w:rsidR="00AC759E">
        <w:rPr>
          <w:lang w:val="et-EE"/>
        </w:rPr>
        <w:t>da anonüümseid pöördumisi ning neile vastata.</w:t>
      </w:r>
    </w:p>
    <w:p w14:paraId="574DC150" w14:textId="77777777" w:rsidR="00AC759E" w:rsidRDefault="00AC759E" w:rsidP="00C01110">
      <w:pPr>
        <w:jc w:val="both"/>
        <w:rPr>
          <w:lang w:val="et-EE"/>
        </w:rPr>
      </w:pPr>
    </w:p>
    <w:p w14:paraId="0A87B53F" w14:textId="586024E0" w:rsidR="00225CC7" w:rsidRDefault="00AC759E" w:rsidP="00C01110">
      <w:pPr>
        <w:jc w:val="both"/>
        <w:rPr>
          <w:lang w:val="et-EE"/>
        </w:rPr>
      </w:pPr>
      <w:r w:rsidRPr="00AC759E">
        <w:rPr>
          <w:lang w:val="et-EE"/>
        </w:rPr>
        <w:t>Loo.ee OÜ (</w:t>
      </w:r>
      <w:proofErr w:type="spellStart"/>
      <w:r>
        <w:rPr>
          <w:lang w:val="et-EE"/>
        </w:rPr>
        <w:t>rg</w:t>
      </w:r>
      <w:proofErr w:type="spellEnd"/>
      <w:r>
        <w:rPr>
          <w:lang w:val="et-EE"/>
        </w:rPr>
        <w:t xml:space="preserve">-kood </w:t>
      </w:r>
      <w:r w:rsidRPr="00AC759E">
        <w:rPr>
          <w:lang w:val="et-EE"/>
        </w:rPr>
        <w:t>16516605)</w:t>
      </w:r>
      <w:r>
        <w:rPr>
          <w:lang w:val="et-EE"/>
        </w:rPr>
        <w:t xml:space="preserve"> näol on tegemist juriidilise isikuga, ehk </w:t>
      </w:r>
      <w:r w:rsidRPr="00AC759E">
        <w:rPr>
          <w:lang w:val="et-EE"/>
        </w:rPr>
        <w:t>õigusliku fiktsiooniga, keda pärismaailmas ei eksisteeri</w:t>
      </w:r>
      <w:r>
        <w:rPr>
          <w:lang w:val="et-EE"/>
        </w:rPr>
        <w:t>. Nii nagu ei saa juriidilist isikut vangi panna, ei saa juriidiline isik ka e-kirju saata, ilma, et seda teeks keegi füüsiline isik juriidilise isiku nimel.</w:t>
      </w:r>
      <w:r w:rsidR="00664168">
        <w:rPr>
          <w:lang w:val="et-EE"/>
        </w:rPr>
        <w:t xml:space="preserve"> Äriregistri andmetel on Loo.ee OÜ üks seadusjärgne esindaja - juhatuse liige Mart Kaseväli (i</w:t>
      </w:r>
      <w:r w:rsidR="00664168" w:rsidRPr="00664168">
        <w:rPr>
          <w:lang w:val="et-EE"/>
        </w:rPr>
        <w:t>sikukood</w:t>
      </w:r>
      <w:r w:rsidR="00664168">
        <w:rPr>
          <w:lang w:val="et-EE"/>
        </w:rPr>
        <w:t xml:space="preserve"> </w:t>
      </w:r>
      <w:r w:rsidR="00664168" w:rsidRPr="00664168">
        <w:rPr>
          <w:lang w:val="et-EE"/>
        </w:rPr>
        <w:t>37903130358</w:t>
      </w:r>
      <w:r w:rsidR="00664168">
        <w:rPr>
          <w:lang w:val="et-EE"/>
        </w:rPr>
        <w:t xml:space="preserve">) ning äriühingu sideandmetena on märgitud e-posti aadress </w:t>
      </w:r>
      <w:hyperlink r:id="rId11" w:history="1">
        <w:r w:rsidR="00664168" w:rsidRPr="00D562BF">
          <w:rPr>
            <w:rStyle w:val="Hperlink"/>
            <w:lang w:val="et-EE"/>
          </w:rPr>
          <w:t>info@reklaam.ee</w:t>
        </w:r>
      </w:hyperlink>
      <w:r w:rsidR="00664168">
        <w:rPr>
          <w:lang w:val="et-EE"/>
        </w:rPr>
        <w:t>.</w:t>
      </w:r>
    </w:p>
    <w:p w14:paraId="0604B763" w14:textId="7B738222" w:rsidR="00664168" w:rsidRDefault="00664168" w:rsidP="00C01110">
      <w:pPr>
        <w:jc w:val="both"/>
        <w:rPr>
          <w:lang w:val="et-EE"/>
        </w:rPr>
      </w:pPr>
    </w:p>
    <w:p w14:paraId="19544D9C" w14:textId="21C4CFC5" w:rsidR="00664168" w:rsidRDefault="00664168" w:rsidP="00C01110">
      <w:pPr>
        <w:jc w:val="both"/>
        <w:rPr>
          <w:lang w:val="et-EE"/>
        </w:rPr>
      </w:pPr>
      <w:r>
        <w:rPr>
          <w:lang w:val="et-EE"/>
        </w:rPr>
        <w:t xml:space="preserve">Kuna </w:t>
      </w:r>
      <w:r w:rsidRPr="00664168">
        <w:rPr>
          <w:lang w:val="et-EE"/>
        </w:rPr>
        <w:t>ajavahemikus 05.01.2026 kell 15:19 – 07.01.2026 kell 09:21</w:t>
      </w:r>
      <w:r>
        <w:rPr>
          <w:lang w:val="et-EE"/>
        </w:rPr>
        <w:t xml:space="preserve"> on saabunud arvukalt segase sisuga e-kirju ebausaldusväärsetest allikates, mille saatjat ei ole võimalik tuvastada, siis ei ole võimalik mõistuspäraselt järeldada, kas kõnealused e-kirjad on saadetud </w:t>
      </w:r>
      <w:r w:rsidRPr="00664168">
        <w:rPr>
          <w:lang w:val="et-EE"/>
        </w:rPr>
        <w:t>Loo.ee OÜ</w:t>
      </w:r>
      <w:r>
        <w:rPr>
          <w:lang w:val="et-EE"/>
        </w:rPr>
        <w:t xml:space="preserve"> nimel või mitte. Seetõttu pole ka Jõelähtme Vallavalitsusel võimalik neid e-kirju dokumendiregistris </w:t>
      </w:r>
      <w:r>
        <w:rPr>
          <w:lang w:val="et-EE"/>
        </w:rPr>
        <w:lastRenderedPageBreak/>
        <w:t>registreerida ega ka neile vastata, kuna puudub igasugune kindlus nii kirja saatnud isiku kui ka vastuskirja adressaadi isiku osas.</w:t>
      </w:r>
    </w:p>
    <w:p w14:paraId="16638452" w14:textId="02D809C5" w:rsidR="00664168" w:rsidRDefault="00664168" w:rsidP="00C01110">
      <w:pPr>
        <w:jc w:val="both"/>
        <w:rPr>
          <w:lang w:val="et-EE"/>
        </w:rPr>
      </w:pPr>
    </w:p>
    <w:p w14:paraId="34FB8516" w14:textId="4F6969B4" w:rsidR="00664168" w:rsidRDefault="00664168" w:rsidP="00C01110">
      <w:pPr>
        <w:jc w:val="both"/>
        <w:rPr>
          <w:lang w:val="et-EE"/>
        </w:rPr>
      </w:pPr>
      <w:r>
        <w:rPr>
          <w:lang w:val="et-EE"/>
        </w:rPr>
        <w:t xml:space="preserve">Seetõttu palume Loo.ee OÜ esindajal </w:t>
      </w:r>
      <w:r w:rsidR="00E42AFD">
        <w:rPr>
          <w:lang w:val="et-EE"/>
        </w:rPr>
        <w:t xml:space="preserve">oma </w:t>
      </w:r>
      <w:r w:rsidR="00E42AFD" w:rsidRPr="00E42AFD">
        <w:rPr>
          <w:lang w:val="et-EE"/>
        </w:rPr>
        <w:t>ajavahemikus 05.01.2026 kell 15:19 – 07.01.2026 kell 09:21</w:t>
      </w:r>
      <w:r w:rsidR="00E42AFD">
        <w:rPr>
          <w:lang w:val="et-EE"/>
        </w:rPr>
        <w:t xml:space="preserve"> Jõelähtme Vallavalitsusele saadetud pöördumised vormistada viisil, mis võimaldab aru saada, kellele pöördumised on adresseeritud, kas pöördumise näol on tegemist teabenõude (v.t </w:t>
      </w:r>
      <w:proofErr w:type="spellStart"/>
      <w:r w:rsidR="00E42AFD">
        <w:rPr>
          <w:lang w:val="et-EE"/>
        </w:rPr>
        <w:t>AvTS</w:t>
      </w:r>
      <w:proofErr w:type="spellEnd"/>
      <w:r w:rsidR="00E42AFD">
        <w:rPr>
          <w:lang w:val="et-EE"/>
        </w:rPr>
        <w:t xml:space="preserve"> § 14), selgitustaotluse (MSVS § 2 lg 2) või märgukirjaga (MSVS § 2 lg 1) ja kes on pöördumise edastanud isik, seejärel pöördumine allkirjastada (mis võimaldab isikut tuvastada) ning see edastada Jõelähtme Vallavalitsuse e-posti aadressil </w:t>
      </w:r>
      <w:hyperlink r:id="rId12" w:history="1">
        <w:r w:rsidR="00E42AFD" w:rsidRPr="00D562BF">
          <w:rPr>
            <w:rStyle w:val="Hperlink"/>
            <w:lang w:val="et-EE"/>
          </w:rPr>
          <w:t>kantselei@joelahtme.ee</w:t>
        </w:r>
      </w:hyperlink>
      <w:r w:rsidR="00E42AFD">
        <w:rPr>
          <w:lang w:val="et-EE"/>
        </w:rPr>
        <w:t xml:space="preserve"> või postiaadressil Postijaama tee 7, Jõelähtme küla, Jõelähtme vald, 74202 Harjumaa.</w:t>
      </w:r>
    </w:p>
    <w:p w14:paraId="1A08FFA6" w14:textId="6644544D" w:rsidR="00E42AFD" w:rsidRDefault="00E42AFD" w:rsidP="00C01110">
      <w:pPr>
        <w:jc w:val="both"/>
        <w:rPr>
          <w:lang w:val="et-EE"/>
        </w:rPr>
      </w:pPr>
    </w:p>
    <w:p w14:paraId="6662F55F" w14:textId="0995258D" w:rsidR="00E42AFD" w:rsidRDefault="00E42AFD" w:rsidP="00C01110">
      <w:pPr>
        <w:jc w:val="both"/>
        <w:rPr>
          <w:lang w:val="et-EE"/>
        </w:rPr>
      </w:pPr>
      <w:r>
        <w:rPr>
          <w:lang w:val="et-EE"/>
        </w:rPr>
        <w:t xml:space="preserve">Juhul kui Loo.ee OÜ ei ole </w:t>
      </w:r>
      <w:r w:rsidRPr="00E42AFD">
        <w:rPr>
          <w:lang w:val="et-EE"/>
        </w:rPr>
        <w:t>ajavahemikus 05.01.2026 kell 15:19 – 07.01.2026 kell 09:21 Jõelähtme Vallavalitsuse</w:t>
      </w:r>
      <w:r>
        <w:rPr>
          <w:lang w:val="et-EE"/>
        </w:rPr>
        <w:t xml:space="preserve"> e-posti aadressil </w:t>
      </w:r>
      <w:hyperlink r:id="rId13" w:history="1">
        <w:r w:rsidRPr="00D562BF">
          <w:rPr>
            <w:rStyle w:val="Hperlink"/>
            <w:lang w:val="et-EE"/>
          </w:rPr>
          <w:t>kantselei@joelahtme.ee</w:t>
        </w:r>
      </w:hyperlink>
      <w:r>
        <w:rPr>
          <w:lang w:val="et-EE"/>
        </w:rPr>
        <w:t xml:space="preserve"> pöördumisi saatnud, siis käesolevale kirjale vastama ei pea, küll aga tuleks Loo.ee OÜ esindajal võtta teadmiseks, et kuskil internetiavarustes tegutseb keegi pahatahtlik isik </w:t>
      </w:r>
      <w:r w:rsidR="00384FBF">
        <w:rPr>
          <w:lang w:val="et-EE"/>
        </w:rPr>
        <w:t>tema esindatava äriühinguna ning läbi mõelda, kas sellega seoses oleks vaja midagi ette võtta.</w:t>
      </w:r>
    </w:p>
    <w:p w14:paraId="39CE5A74" w14:textId="3C70F1E0" w:rsidR="00384FBF" w:rsidRDefault="00384FBF" w:rsidP="00C01110">
      <w:pPr>
        <w:jc w:val="both"/>
        <w:rPr>
          <w:lang w:val="et-EE"/>
        </w:rPr>
      </w:pPr>
    </w:p>
    <w:p w14:paraId="401D3ED5" w14:textId="3B63B2C2" w:rsidR="00916096" w:rsidRDefault="00384FBF" w:rsidP="00C01110">
      <w:pPr>
        <w:jc w:val="both"/>
        <w:rPr>
          <w:lang w:val="et-EE"/>
        </w:rPr>
      </w:pPr>
      <w:r>
        <w:rPr>
          <w:lang w:val="et-EE"/>
        </w:rPr>
        <w:t xml:space="preserve">Kokkuvõttes, teavitab vallavalitsus käesolevaga Loo.ee OÜ-d, et </w:t>
      </w:r>
      <w:r w:rsidRPr="00384FBF">
        <w:rPr>
          <w:lang w:val="et-EE"/>
        </w:rPr>
        <w:t>ajavahemikus 05.01.2026 kell 15:19 – 07.01.2026 kell 09:21</w:t>
      </w:r>
      <w:r>
        <w:rPr>
          <w:lang w:val="et-EE"/>
        </w:rPr>
        <w:t xml:space="preserve"> vallavalitsuse e-posti aadressil Loo.ee OÜ nimel saadetud pöördumised, mille saatjat ei ole võimalik eelkirjeldatud põhjustel tuvastada, jäetakse registreerimata ning neile vastuseid vallavalitsuse poolt ei koostata. Märgime, et vallavalitsusel puudub teadmine, mida võtab kõnealuste pöördumiste osas ette </w:t>
      </w:r>
      <w:r w:rsidRPr="00384FBF">
        <w:rPr>
          <w:lang w:val="et-EE"/>
        </w:rPr>
        <w:t xml:space="preserve">Politsei- ja Piirivalveamet, </w:t>
      </w:r>
      <w:r>
        <w:rPr>
          <w:lang w:val="et-EE"/>
        </w:rPr>
        <w:t xml:space="preserve">Eesti </w:t>
      </w:r>
      <w:r w:rsidRPr="00384FBF">
        <w:rPr>
          <w:lang w:val="et-EE"/>
        </w:rPr>
        <w:t>Reformierakn</w:t>
      </w:r>
      <w:r>
        <w:rPr>
          <w:lang w:val="et-EE"/>
        </w:rPr>
        <w:t>d jt pöördumiste adressaatideks olnud isikud.</w:t>
      </w:r>
    </w:p>
    <w:p w14:paraId="7ACD9BC8" w14:textId="77777777" w:rsidR="00384FBF" w:rsidRDefault="00384FBF" w:rsidP="00C01110">
      <w:pPr>
        <w:jc w:val="both"/>
        <w:rPr>
          <w:lang w:val="et-EE"/>
        </w:rPr>
      </w:pPr>
    </w:p>
    <w:p w14:paraId="5CCF49DD" w14:textId="77777777" w:rsidR="00E0014D" w:rsidRPr="00337F6B" w:rsidRDefault="00E0014D" w:rsidP="005707A5">
      <w:pPr>
        <w:rPr>
          <w:lang w:val="et-EE"/>
        </w:rPr>
      </w:pPr>
    </w:p>
    <w:p w14:paraId="17518A2A" w14:textId="77777777" w:rsidR="005707A5" w:rsidRPr="00337F6B" w:rsidRDefault="005707A5" w:rsidP="005707A5">
      <w:pPr>
        <w:rPr>
          <w:lang w:val="et-EE"/>
        </w:rPr>
      </w:pPr>
      <w:r w:rsidRPr="00337F6B">
        <w:rPr>
          <w:lang w:val="et-EE"/>
        </w:rPr>
        <w:t>Lugupidamisega</w:t>
      </w:r>
    </w:p>
    <w:p w14:paraId="2E2E2FCC" w14:textId="77777777" w:rsidR="005707A5" w:rsidRPr="00337F6B" w:rsidRDefault="005707A5" w:rsidP="005707A5">
      <w:pPr>
        <w:rPr>
          <w:lang w:val="et-EE"/>
        </w:rPr>
      </w:pPr>
    </w:p>
    <w:p w14:paraId="3CEC63FA" w14:textId="77777777" w:rsidR="0083181E" w:rsidRPr="00337F6B" w:rsidRDefault="0083181E" w:rsidP="005707A5">
      <w:pPr>
        <w:rPr>
          <w:lang w:val="et-EE"/>
        </w:rPr>
      </w:pPr>
    </w:p>
    <w:p w14:paraId="2885B808" w14:textId="77777777" w:rsidR="005707A5" w:rsidRPr="00CB722D" w:rsidRDefault="005707A5" w:rsidP="005707A5">
      <w:pPr>
        <w:rPr>
          <w:lang w:val="et-EE"/>
        </w:rPr>
      </w:pPr>
      <w:r w:rsidRPr="00CB722D">
        <w:rPr>
          <w:lang w:val="et-EE"/>
        </w:rPr>
        <w:t>(allkirjastatud</w:t>
      </w:r>
      <w:r w:rsidR="00D550C3" w:rsidRPr="00CB722D">
        <w:rPr>
          <w:lang w:val="et-EE"/>
        </w:rPr>
        <w:t xml:space="preserve"> digitaalset</w:t>
      </w:r>
      <w:r w:rsidRPr="00CB722D">
        <w:rPr>
          <w:lang w:val="et-EE"/>
        </w:rPr>
        <w:t>)</w:t>
      </w:r>
    </w:p>
    <w:p w14:paraId="2CF1C55A" w14:textId="0E57F0AD" w:rsidR="005707A5" w:rsidRPr="00337F6B" w:rsidRDefault="00384FBF" w:rsidP="005707A5">
      <w:pPr>
        <w:rPr>
          <w:lang w:val="et-EE"/>
        </w:rPr>
      </w:pPr>
      <w:r>
        <w:rPr>
          <w:lang w:val="et-EE"/>
        </w:rPr>
        <w:t>Leho Kure</w:t>
      </w:r>
    </w:p>
    <w:p w14:paraId="660621A8" w14:textId="4FFF5431" w:rsidR="00945BC4" w:rsidRPr="00945BC4" w:rsidRDefault="00384FBF">
      <w:pPr>
        <w:rPr>
          <w:lang w:val="et-EE"/>
        </w:rPr>
      </w:pPr>
      <w:r>
        <w:rPr>
          <w:lang w:val="et-EE"/>
        </w:rPr>
        <w:t xml:space="preserve">Jõelähtme </w:t>
      </w:r>
      <w:r w:rsidR="005707A5" w:rsidRPr="00337F6B">
        <w:rPr>
          <w:lang w:val="et-EE"/>
        </w:rPr>
        <w:t>valla</w:t>
      </w:r>
      <w:r>
        <w:rPr>
          <w:lang w:val="et-EE"/>
        </w:rPr>
        <w:t>sekretär</w:t>
      </w:r>
    </w:p>
    <w:sectPr w:rsidR="00945BC4" w:rsidRPr="00945BC4" w:rsidSect="004153C1">
      <w:footerReference w:type="defaul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F14A3" w14:textId="77777777" w:rsidR="00B93B46" w:rsidRDefault="00B93B46">
      <w:r>
        <w:separator/>
      </w:r>
    </w:p>
  </w:endnote>
  <w:endnote w:type="continuationSeparator" w:id="0">
    <w:p w14:paraId="37B852FF" w14:textId="77777777" w:rsidR="00B93B46" w:rsidRDefault="00B9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019695"/>
      <w:docPartObj>
        <w:docPartGallery w:val="Page Numbers (Bottom of Page)"/>
        <w:docPartUnique/>
      </w:docPartObj>
    </w:sdtPr>
    <w:sdtEndPr/>
    <w:sdtContent>
      <w:p w14:paraId="1D96425E" w14:textId="599F924C" w:rsidR="00D43C86" w:rsidRDefault="00D43C86">
        <w:pPr>
          <w:pStyle w:val="Jalus"/>
          <w:jc w:val="right"/>
        </w:pPr>
        <w:r>
          <w:fldChar w:fldCharType="begin"/>
        </w:r>
        <w:r>
          <w:instrText>PAGE   \* MERGEFORMAT</w:instrText>
        </w:r>
        <w:r>
          <w:fldChar w:fldCharType="separate"/>
        </w:r>
        <w:r>
          <w:rPr>
            <w:lang w:val="et-EE"/>
          </w:rPr>
          <w:t>2</w:t>
        </w:r>
        <w:r>
          <w:fldChar w:fldCharType="end"/>
        </w:r>
      </w:p>
    </w:sdtContent>
  </w:sdt>
  <w:p w14:paraId="1316BCD1" w14:textId="77777777" w:rsidR="00D43C86" w:rsidRDefault="00D43C8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4153C1" w14:paraId="6353E75A" w14:textId="77777777" w:rsidTr="004153C1">
      <w:tc>
        <w:tcPr>
          <w:tcW w:w="3111" w:type="dxa"/>
          <w:tcBorders>
            <w:top w:val="single" w:sz="4" w:space="0" w:color="auto"/>
            <w:left w:val="nil"/>
            <w:bottom w:val="nil"/>
            <w:right w:val="nil"/>
          </w:tcBorders>
          <w:hideMark/>
        </w:tcPr>
        <w:p w14:paraId="501CE74B" w14:textId="77777777" w:rsidR="004153C1" w:rsidRDefault="000927BB" w:rsidP="004153C1">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7FE1F665" w14:textId="77777777" w:rsidR="004153C1" w:rsidRDefault="004153C1" w:rsidP="004153C1">
          <w:pPr>
            <w:tabs>
              <w:tab w:val="left" w:pos="3987"/>
            </w:tabs>
            <w:rPr>
              <w:sz w:val="20"/>
              <w:lang w:val="et-EE"/>
            </w:rPr>
          </w:pPr>
        </w:p>
      </w:tc>
      <w:tc>
        <w:tcPr>
          <w:tcW w:w="3495" w:type="dxa"/>
          <w:tcBorders>
            <w:top w:val="single" w:sz="4" w:space="0" w:color="auto"/>
            <w:left w:val="nil"/>
            <w:bottom w:val="nil"/>
            <w:right w:val="nil"/>
          </w:tcBorders>
          <w:hideMark/>
        </w:tcPr>
        <w:p w14:paraId="1AB66BD7" w14:textId="77777777" w:rsidR="004153C1" w:rsidRDefault="000927BB" w:rsidP="004153C1">
          <w:pPr>
            <w:tabs>
              <w:tab w:val="left" w:pos="3987"/>
            </w:tabs>
            <w:rPr>
              <w:sz w:val="20"/>
              <w:lang w:val="et-EE"/>
            </w:rPr>
          </w:pPr>
          <w:r>
            <w:rPr>
              <w:sz w:val="20"/>
              <w:lang w:val="et-EE"/>
            </w:rPr>
            <w:t>Reg.nr. 75025973</w:t>
          </w:r>
        </w:p>
      </w:tc>
    </w:tr>
    <w:tr w:rsidR="004153C1" w14:paraId="74A1B309" w14:textId="77777777" w:rsidTr="004153C1">
      <w:tc>
        <w:tcPr>
          <w:tcW w:w="3111" w:type="dxa"/>
          <w:tcBorders>
            <w:top w:val="nil"/>
            <w:left w:val="nil"/>
            <w:bottom w:val="nil"/>
            <w:right w:val="nil"/>
          </w:tcBorders>
          <w:hideMark/>
        </w:tcPr>
        <w:p w14:paraId="24DF5624" w14:textId="77777777" w:rsidR="004153C1" w:rsidRDefault="000927BB" w:rsidP="004153C1">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26F872E1" w14:textId="77777777" w:rsidR="004153C1" w:rsidRDefault="004153C1" w:rsidP="004153C1">
          <w:pPr>
            <w:tabs>
              <w:tab w:val="left" w:pos="3987"/>
            </w:tabs>
            <w:rPr>
              <w:sz w:val="20"/>
              <w:lang w:val="et-EE"/>
            </w:rPr>
          </w:pPr>
        </w:p>
      </w:tc>
      <w:tc>
        <w:tcPr>
          <w:tcW w:w="3495" w:type="dxa"/>
          <w:tcBorders>
            <w:top w:val="nil"/>
            <w:left w:val="nil"/>
            <w:bottom w:val="nil"/>
            <w:right w:val="nil"/>
          </w:tcBorders>
          <w:hideMark/>
        </w:tcPr>
        <w:p w14:paraId="245BE660" w14:textId="77777777" w:rsidR="004153C1" w:rsidRDefault="000927BB" w:rsidP="004153C1">
          <w:pPr>
            <w:tabs>
              <w:tab w:val="left" w:pos="3987"/>
            </w:tabs>
            <w:rPr>
              <w:sz w:val="20"/>
              <w:lang w:val="et-EE"/>
            </w:rPr>
          </w:pPr>
          <w:r>
            <w:rPr>
              <w:sz w:val="20"/>
              <w:lang w:val="et-EE"/>
            </w:rPr>
            <w:t>a/a EE181010002018903006 SEB</w:t>
          </w:r>
        </w:p>
      </w:tc>
    </w:tr>
    <w:tr w:rsidR="004153C1" w14:paraId="79604A25" w14:textId="77777777" w:rsidTr="004153C1">
      <w:tc>
        <w:tcPr>
          <w:tcW w:w="3111" w:type="dxa"/>
          <w:tcBorders>
            <w:top w:val="nil"/>
            <w:left w:val="nil"/>
            <w:bottom w:val="nil"/>
            <w:right w:val="nil"/>
          </w:tcBorders>
          <w:hideMark/>
        </w:tcPr>
        <w:p w14:paraId="7A5E4904" w14:textId="77777777" w:rsidR="004153C1" w:rsidRDefault="000927BB" w:rsidP="004153C1">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0E241C43" w14:textId="77777777" w:rsidR="004153C1" w:rsidRDefault="004153C1" w:rsidP="004153C1">
          <w:pPr>
            <w:tabs>
              <w:tab w:val="left" w:pos="3987"/>
            </w:tabs>
            <w:rPr>
              <w:sz w:val="20"/>
              <w:lang w:val="et-EE"/>
            </w:rPr>
          </w:pPr>
        </w:p>
      </w:tc>
      <w:tc>
        <w:tcPr>
          <w:tcW w:w="3495" w:type="dxa"/>
          <w:tcBorders>
            <w:top w:val="nil"/>
            <w:left w:val="nil"/>
            <w:bottom w:val="nil"/>
            <w:right w:val="nil"/>
          </w:tcBorders>
          <w:hideMark/>
        </w:tcPr>
        <w:p w14:paraId="1A5CE8EB" w14:textId="77777777" w:rsidR="004153C1" w:rsidRDefault="000927BB" w:rsidP="004153C1">
          <w:pPr>
            <w:tabs>
              <w:tab w:val="left" w:pos="3987"/>
            </w:tabs>
            <w:ind w:left="13" w:hanging="13"/>
            <w:rPr>
              <w:sz w:val="20"/>
              <w:lang w:val="et-EE"/>
            </w:rPr>
          </w:pPr>
          <w:r>
            <w:rPr>
              <w:sz w:val="20"/>
              <w:lang w:val="et-EE"/>
            </w:rPr>
            <w:t>a/a EE432200221012002639 Swedbank</w:t>
          </w:r>
        </w:p>
      </w:tc>
    </w:tr>
    <w:tr w:rsidR="004153C1" w14:paraId="07A20E61" w14:textId="77777777" w:rsidTr="004153C1">
      <w:tc>
        <w:tcPr>
          <w:tcW w:w="3111" w:type="dxa"/>
          <w:tcBorders>
            <w:top w:val="nil"/>
            <w:left w:val="nil"/>
            <w:bottom w:val="nil"/>
            <w:right w:val="nil"/>
          </w:tcBorders>
        </w:tcPr>
        <w:p w14:paraId="7E097848" w14:textId="77777777" w:rsidR="004153C1" w:rsidRDefault="000927BB" w:rsidP="004153C1">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4C585253" w14:textId="77777777" w:rsidR="004153C1" w:rsidRDefault="004153C1" w:rsidP="004153C1">
          <w:pPr>
            <w:tabs>
              <w:tab w:val="left" w:pos="3987"/>
            </w:tabs>
            <w:rPr>
              <w:sz w:val="20"/>
              <w:lang w:val="et-EE"/>
            </w:rPr>
          </w:pPr>
        </w:p>
      </w:tc>
      <w:tc>
        <w:tcPr>
          <w:tcW w:w="3495" w:type="dxa"/>
          <w:tcBorders>
            <w:top w:val="nil"/>
            <w:left w:val="nil"/>
            <w:bottom w:val="nil"/>
            <w:right w:val="nil"/>
          </w:tcBorders>
        </w:tcPr>
        <w:p w14:paraId="735B10D7" w14:textId="77777777" w:rsidR="004153C1" w:rsidRDefault="000927BB" w:rsidP="004153C1">
          <w:pPr>
            <w:tabs>
              <w:tab w:val="left" w:pos="3987"/>
            </w:tabs>
            <w:ind w:left="13" w:hanging="13"/>
            <w:rPr>
              <w:sz w:val="20"/>
              <w:lang w:val="et-EE"/>
            </w:rPr>
          </w:pPr>
          <w:r>
            <w:rPr>
              <w:sz w:val="20"/>
              <w:lang w:val="et-EE"/>
            </w:rPr>
            <w:t>a/a EE391700017003270406 Nordea</w:t>
          </w:r>
        </w:p>
      </w:tc>
    </w:tr>
  </w:tbl>
  <w:p w14:paraId="6F0E65E5" w14:textId="77777777" w:rsidR="004153C1" w:rsidRDefault="004153C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7A9AF" w14:textId="77777777" w:rsidR="00B93B46" w:rsidRDefault="00B93B46">
      <w:r>
        <w:separator/>
      </w:r>
    </w:p>
  </w:footnote>
  <w:footnote w:type="continuationSeparator" w:id="0">
    <w:p w14:paraId="2E57D70B" w14:textId="77777777" w:rsidR="00B93B46" w:rsidRDefault="00B93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B"/>
    <w:rsid w:val="00007EF3"/>
    <w:rsid w:val="000142BF"/>
    <w:rsid w:val="00061473"/>
    <w:rsid w:val="0006694D"/>
    <w:rsid w:val="00072D87"/>
    <w:rsid w:val="000927BB"/>
    <w:rsid w:val="00093ECF"/>
    <w:rsid w:val="00095426"/>
    <w:rsid w:val="000A01DE"/>
    <w:rsid w:val="000A1B06"/>
    <w:rsid w:val="000A4531"/>
    <w:rsid w:val="000B128A"/>
    <w:rsid w:val="000C090C"/>
    <w:rsid w:val="000F7E6C"/>
    <w:rsid w:val="001007AF"/>
    <w:rsid w:val="00104A33"/>
    <w:rsid w:val="0010700D"/>
    <w:rsid w:val="00112994"/>
    <w:rsid w:val="001561F6"/>
    <w:rsid w:val="00197937"/>
    <w:rsid w:val="001A12FA"/>
    <w:rsid w:val="001A6B9B"/>
    <w:rsid w:val="001B5C80"/>
    <w:rsid w:val="001F7322"/>
    <w:rsid w:val="00211592"/>
    <w:rsid w:val="0021598E"/>
    <w:rsid w:val="00224277"/>
    <w:rsid w:val="00225CC7"/>
    <w:rsid w:val="00243605"/>
    <w:rsid w:val="00263B8E"/>
    <w:rsid w:val="0027125F"/>
    <w:rsid w:val="0028666E"/>
    <w:rsid w:val="002A1E6D"/>
    <w:rsid w:val="002C5D39"/>
    <w:rsid w:val="002E427F"/>
    <w:rsid w:val="002F712A"/>
    <w:rsid w:val="00337F6B"/>
    <w:rsid w:val="00361D9C"/>
    <w:rsid w:val="00384FBF"/>
    <w:rsid w:val="003A5067"/>
    <w:rsid w:val="004153C1"/>
    <w:rsid w:val="004337FE"/>
    <w:rsid w:val="0043573B"/>
    <w:rsid w:val="00455561"/>
    <w:rsid w:val="00481237"/>
    <w:rsid w:val="00484427"/>
    <w:rsid w:val="004B64BD"/>
    <w:rsid w:val="004C67C3"/>
    <w:rsid w:val="004C6DA1"/>
    <w:rsid w:val="004D30CA"/>
    <w:rsid w:val="004F7583"/>
    <w:rsid w:val="00516019"/>
    <w:rsid w:val="0051650E"/>
    <w:rsid w:val="00552FD5"/>
    <w:rsid w:val="005707A5"/>
    <w:rsid w:val="005865CC"/>
    <w:rsid w:val="00597A2A"/>
    <w:rsid w:val="005B296F"/>
    <w:rsid w:val="005B5EDE"/>
    <w:rsid w:val="005C03E4"/>
    <w:rsid w:val="005C1B0F"/>
    <w:rsid w:val="005C4EF3"/>
    <w:rsid w:val="005C5807"/>
    <w:rsid w:val="005C6D05"/>
    <w:rsid w:val="005E3169"/>
    <w:rsid w:val="005F0A43"/>
    <w:rsid w:val="0060223E"/>
    <w:rsid w:val="00620E63"/>
    <w:rsid w:val="00664168"/>
    <w:rsid w:val="006642BE"/>
    <w:rsid w:val="00673FD4"/>
    <w:rsid w:val="00697338"/>
    <w:rsid w:val="006A3078"/>
    <w:rsid w:val="006F352C"/>
    <w:rsid w:val="00706C47"/>
    <w:rsid w:val="0071598E"/>
    <w:rsid w:val="00743FBD"/>
    <w:rsid w:val="00747BC6"/>
    <w:rsid w:val="00780193"/>
    <w:rsid w:val="007A4285"/>
    <w:rsid w:val="007B26AC"/>
    <w:rsid w:val="007D0DA4"/>
    <w:rsid w:val="007D52C9"/>
    <w:rsid w:val="007D6FD1"/>
    <w:rsid w:val="0083181E"/>
    <w:rsid w:val="00835AF6"/>
    <w:rsid w:val="00852236"/>
    <w:rsid w:val="00860161"/>
    <w:rsid w:val="00874A16"/>
    <w:rsid w:val="008A07E8"/>
    <w:rsid w:val="008B5710"/>
    <w:rsid w:val="008C13C5"/>
    <w:rsid w:val="008C1C27"/>
    <w:rsid w:val="00916096"/>
    <w:rsid w:val="00945B2B"/>
    <w:rsid w:val="00945BC4"/>
    <w:rsid w:val="00954AC2"/>
    <w:rsid w:val="009639E8"/>
    <w:rsid w:val="0098577C"/>
    <w:rsid w:val="00985954"/>
    <w:rsid w:val="00985F8D"/>
    <w:rsid w:val="009956A1"/>
    <w:rsid w:val="009B6CB5"/>
    <w:rsid w:val="009C073C"/>
    <w:rsid w:val="009C5FF1"/>
    <w:rsid w:val="009E6CE1"/>
    <w:rsid w:val="00A0462C"/>
    <w:rsid w:val="00A144AC"/>
    <w:rsid w:val="00A30CFD"/>
    <w:rsid w:val="00A60052"/>
    <w:rsid w:val="00A6468F"/>
    <w:rsid w:val="00A717F5"/>
    <w:rsid w:val="00A854C5"/>
    <w:rsid w:val="00A913AD"/>
    <w:rsid w:val="00AA1B21"/>
    <w:rsid w:val="00AA6E64"/>
    <w:rsid w:val="00AB1988"/>
    <w:rsid w:val="00AC759E"/>
    <w:rsid w:val="00AD1127"/>
    <w:rsid w:val="00AD594B"/>
    <w:rsid w:val="00AE0396"/>
    <w:rsid w:val="00B02C51"/>
    <w:rsid w:val="00B03868"/>
    <w:rsid w:val="00B10F0C"/>
    <w:rsid w:val="00B148B0"/>
    <w:rsid w:val="00B268EA"/>
    <w:rsid w:val="00B3717D"/>
    <w:rsid w:val="00B40F30"/>
    <w:rsid w:val="00B70901"/>
    <w:rsid w:val="00B93B46"/>
    <w:rsid w:val="00B946C5"/>
    <w:rsid w:val="00B959FC"/>
    <w:rsid w:val="00BC30CA"/>
    <w:rsid w:val="00BD27DA"/>
    <w:rsid w:val="00BD4493"/>
    <w:rsid w:val="00C01110"/>
    <w:rsid w:val="00C65238"/>
    <w:rsid w:val="00CA3F61"/>
    <w:rsid w:val="00CA6258"/>
    <w:rsid w:val="00CB722D"/>
    <w:rsid w:val="00CD7331"/>
    <w:rsid w:val="00D34636"/>
    <w:rsid w:val="00D43C86"/>
    <w:rsid w:val="00D45017"/>
    <w:rsid w:val="00D54F78"/>
    <w:rsid w:val="00D550C3"/>
    <w:rsid w:val="00D60AA9"/>
    <w:rsid w:val="00D65036"/>
    <w:rsid w:val="00D7326D"/>
    <w:rsid w:val="00D92627"/>
    <w:rsid w:val="00D93A11"/>
    <w:rsid w:val="00DB2230"/>
    <w:rsid w:val="00DD79AD"/>
    <w:rsid w:val="00E0014D"/>
    <w:rsid w:val="00E42AFD"/>
    <w:rsid w:val="00E84657"/>
    <w:rsid w:val="00EB0612"/>
    <w:rsid w:val="00F030EB"/>
    <w:rsid w:val="00F32C1F"/>
    <w:rsid w:val="00F35CAE"/>
    <w:rsid w:val="00F41F41"/>
    <w:rsid w:val="00F42B6D"/>
    <w:rsid w:val="00F47B38"/>
    <w:rsid w:val="00F57521"/>
    <w:rsid w:val="00F81AE9"/>
    <w:rsid w:val="00F871B7"/>
    <w:rsid w:val="00FA6B63"/>
    <w:rsid w:val="00FC7855"/>
    <w:rsid w:val="00FD2A72"/>
    <w:rsid w:val="00FE078A"/>
    <w:rsid w:val="00FE0C9F"/>
    <w:rsid w:val="00FE77D8"/>
    <w:rsid w:val="00FF0647"/>
    <w:rsid w:val="00FF45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A958"/>
  <w15:chartTrackingRefBased/>
  <w15:docId w15:val="{AEE5E34C-FC41-401A-9F6F-CE68C9AA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semiHidden/>
    <w:unhideWhenUsed/>
    <w:rsid w:val="000927BB"/>
    <w:pPr>
      <w:spacing w:after="120"/>
    </w:pPr>
  </w:style>
  <w:style w:type="character" w:customStyle="1" w:styleId="KehatekstMrk">
    <w:name w:val="Kehatekst Märk"/>
    <w:basedOn w:val="Liguvaikefont"/>
    <w:link w:val="Kehatekst"/>
    <w:uiPriority w:val="99"/>
    <w:semiHidden/>
    <w:rsid w:val="000927BB"/>
    <w:rPr>
      <w:rFonts w:ascii="Times New Roman" w:eastAsia="Times New Roman" w:hAnsi="Times New Roman" w:cs="Times New Roman"/>
      <w:sz w:val="24"/>
      <w:szCs w:val="24"/>
      <w:lang w:val="en-GB"/>
    </w:rPr>
  </w:style>
  <w:style w:type="character" w:styleId="Klastatudhperlink">
    <w:name w:val="FollowedHyperlink"/>
    <w:basedOn w:val="Liguvaikefont"/>
    <w:uiPriority w:val="99"/>
    <w:semiHidden/>
    <w:unhideWhenUsed/>
    <w:rsid w:val="00E0014D"/>
    <w:rPr>
      <w:color w:val="954F72" w:themeColor="followedHyperlink"/>
      <w:u w:val="single"/>
    </w:rPr>
  </w:style>
  <w:style w:type="character" w:styleId="Lahendamatamainimine">
    <w:name w:val="Unresolved Mention"/>
    <w:basedOn w:val="Liguvaikefont"/>
    <w:uiPriority w:val="99"/>
    <w:semiHidden/>
    <w:unhideWhenUsed/>
    <w:rsid w:val="00072D87"/>
    <w:rPr>
      <w:color w:val="605E5C"/>
      <w:shd w:val="clear" w:color="auto" w:fill="E1DFDD"/>
    </w:rPr>
  </w:style>
  <w:style w:type="paragraph" w:styleId="Loendilik">
    <w:name w:val="List Paragraph"/>
    <w:basedOn w:val="Normaallaad"/>
    <w:uiPriority w:val="34"/>
    <w:qFormat/>
    <w:rsid w:val="00224277"/>
    <w:pPr>
      <w:ind w:left="720"/>
      <w:contextualSpacing/>
    </w:pPr>
  </w:style>
  <w:style w:type="paragraph" w:styleId="Pis">
    <w:name w:val="header"/>
    <w:basedOn w:val="Normaallaad"/>
    <w:link w:val="PisMrk"/>
    <w:uiPriority w:val="99"/>
    <w:unhideWhenUsed/>
    <w:rsid w:val="00D43C86"/>
    <w:pPr>
      <w:tabs>
        <w:tab w:val="center" w:pos="4536"/>
        <w:tab w:val="right" w:pos="9072"/>
      </w:tabs>
    </w:pPr>
  </w:style>
  <w:style w:type="character" w:customStyle="1" w:styleId="PisMrk">
    <w:name w:val="Päis Märk"/>
    <w:basedOn w:val="Liguvaikefont"/>
    <w:link w:val="Pis"/>
    <w:uiPriority w:val="99"/>
    <w:rsid w:val="00D43C8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93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tselei@joelahtme.ee" TargetMode="External"/><Relationship Id="rId13" Type="http://schemas.openxmlformats.org/officeDocument/2006/relationships/hyperlink" Target="mailto:kantselei@joelahtme.ee" TargetMode="External"/><Relationship Id="rId3" Type="http://schemas.openxmlformats.org/officeDocument/2006/relationships/webSettings" Target="webSettings.xml"/><Relationship Id="rId7" Type="http://schemas.openxmlformats.org/officeDocument/2006/relationships/hyperlink" Target="mailto:info@reklaam.ee" TargetMode="External"/><Relationship Id="rId12" Type="http://schemas.openxmlformats.org/officeDocument/2006/relationships/hyperlink" Target="mailto:kantselei@joelahtme.e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fo@reklaam.e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mart@reklaamitootja.ee" TargetMode="External"/><Relationship Id="rId4" Type="http://schemas.openxmlformats.org/officeDocument/2006/relationships/footnotes" Target="footnotes.xml"/><Relationship Id="rId9" Type="http://schemas.openxmlformats.org/officeDocument/2006/relationships/hyperlink" Target="mailto:mart.kasevali@joelahtme.eu" TargetMode="Externa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4003</Characters>
  <Application>Microsoft Office Word</Application>
  <DocSecurity>0</DocSecurity>
  <Lines>33</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Leho Kure</cp:lastModifiedBy>
  <cp:revision>2</cp:revision>
  <cp:lastPrinted>2025-06-04T09:50:00Z</cp:lastPrinted>
  <dcterms:created xsi:type="dcterms:W3CDTF">2026-01-07T13:54:00Z</dcterms:created>
  <dcterms:modified xsi:type="dcterms:W3CDTF">2026-01-07T13:54:00Z</dcterms:modified>
</cp:coreProperties>
</file>